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3" w:rsidRDefault="00A12B59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4"/>
          <w:szCs w:val="24"/>
        </w:rPr>
        <w:t>Name:  ______________________</w:t>
      </w:r>
    </w:p>
    <w:p w:rsidR="00A12B59" w:rsidRDefault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______________</w:t>
      </w:r>
    </w:p>
    <w:p w:rsidR="00A12B59" w:rsidRDefault="00A12B59" w:rsidP="00A12B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Parts of the Constitution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Article 1 of the Constitution covers the _______________________ branch.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Section 1 cover?  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2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5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3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7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4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5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4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does Section 6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an interesting privilege our legislators get?  Why do you THINK they get this privilege?</w:t>
      </w: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7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3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8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18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does Section 9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8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has been done to sub-section 1?  When?</w:t>
      </w: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10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3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Pr="00B70F75" w:rsidRDefault="00A12B59" w:rsidP="00A12B59">
      <w:pPr>
        <w:rPr>
          <w:rFonts w:ascii="Comic Sans MS" w:hAnsi="Comic Sans MS"/>
          <w:b/>
          <w:sz w:val="24"/>
          <w:szCs w:val="24"/>
        </w:rPr>
      </w:pPr>
      <w:r w:rsidRPr="00B70F75">
        <w:rPr>
          <w:rFonts w:ascii="Comic Sans MS" w:hAnsi="Comic Sans MS"/>
          <w:b/>
          <w:sz w:val="24"/>
          <w:szCs w:val="24"/>
        </w:rPr>
        <w:t>Article 2 of the Constitution covers the _______________ branch.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1 cover?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the </w:t>
      </w:r>
      <w:r w:rsidR="00B70F75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sub-sections.</w:t>
      </w: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2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LIST the 3 sub-sections.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3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4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Article 3 of The Constitution covers the __________________ branch.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1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2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3 sub-sections.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Section 3 cover?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2 sub-sections.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Pr="00B70F75" w:rsidRDefault="00B70F75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do you notice is DIFFERENT in Article 3 versus Article 1 and 2?  Give at least 2 differences.  Why do you think this is?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A12B59" w:rsidRDefault="00B70F75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What does Article 4 of The Constitution cover?</w:t>
      </w: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SECTIONS AND THEIR SUB-SECTIONS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does Article 5 of The Constitution cover?</w:t>
      </w: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does Article 6 of The Constitution cover?</w:t>
      </w:r>
    </w:p>
    <w:p w:rsidR="00B70F75" w:rsidRDefault="00B70F75" w:rsidP="00A12B59">
      <w:pPr>
        <w:rPr>
          <w:rFonts w:ascii="Comic Sans MS" w:hAnsi="Comic Sans MS"/>
          <w:b/>
          <w:sz w:val="24"/>
          <w:szCs w:val="24"/>
        </w:rPr>
      </w:pP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3 sub-sections.</w:t>
      </w:r>
    </w:p>
    <w:p w:rsidR="00B70F75" w:rsidRDefault="00B70F75" w:rsidP="00A12B59">
      <w:pPr>
        <w:rPr>
          <w:rFonts w:ascii="Comic Sans MS" w:hAnsi="Comic Sans MS"/>
          <w:sz w:val="24"/>
          <w:szCs w:val="24"/>
        </w:rPr>
      </w:pPr>
    </w:p>
    <w:p w:rsidR="00B70F75" w:rsidRPr="00B70F75" w:rsidRDefault="00B70F75" w:rsidP="00A12B5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P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Pr="00A12B59" w:rsidRDefault="00A12B59" w:rsidP="00A12B59">
      <w:pPr>
        <w:rPr>
          <w:rFonts w:ascii="Comic Sans MS" w:hAnsi="Comic Sans MS"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p w:rsidR="00A12B59" w:rsidRPr="00A12B59" w:rsidRDefault="00A12B59" w:rsidP="00A12B59">
      <w:pPr>
        <w:rPr>
          <w:rFonts w:ascii="Comic Sans MS" w:hAnsi="Comic Sans MS"/>
          <w:b/>
          <w:sz w:val="24"/>
          <w:szCs w:val="24"/>
        </w:rPr>
      </w:pPr>
    </w:p>
    <w:sectPr w:rsidR="00A12B59" w:rsidRPr="00A1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9"/>
    <w:rsid w:val="00A12B59"/>
    <w:rsid w:val="00B70F75"/>
    <w:rsid w:val="00B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2012-11-30T11:21:00Z</cp:lastPrinted>
  <dcterms:created xsi:type="dcterms:W3CDTF">2012-11-30T11:02:00Z</dcterms:created>
  <dcterms:modified xsi:type="dcterms:W3CDTF">2012-11-30T11:21:00Z</dcterms:modified>
</cp:coreProperties>
</file>